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31" w:rsidRPr="005D6C4C" w:rsidRDefault="005D6C4C" w:rsidP="005D6C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671F" w:rsidRPr="005D6C4C">
        <w:rPr>
          <w:rFonts w:ascii="Times New Roman" w:hAnsi="Times New Roman" w:cs="Times New Roman"/>
          <w:sz w:val="28"/>
          <w:szCs w:val="28"/>
        </w:rPr>
        <w:t xml:space="preserve">26 февраля 2019 года, согласно Положению конкурса «Воспитатель года – 2019», прошло первое </w:t>
      </w:r>
      <w:r w:rsidRPr="005D6C4C">
        <w:rPr>
          <w:rFonts w:ascii="Times New Roman" w:hAnsi="Times New Roman" w:cs="Times New Roman"/>
          <w:sz w:val="28"/>
          <w:szCs w:val="28"/>
        </w:rPr>
        <w:t>испытание третьего</w:t>
      </w:r>
      <w:r w:rsidR="004B671F" w:rsidRPr="005D6C4C">
        <w:rPr>
          <w:rFonts w:ascii="Times New Roman" w:hAnsi="Times New Roman" w:cs="Times New Roman"/>
          <w:sz w:val="28"/>
          <w:szCs w:val="28"/>
        </w:rPr>
        <w:t xml:space="preserve"> тура «Мастер-класс». </w:t>
      </w:r>
      <w:r w:rsidR="00B40731" w:rsidRPr="005D6C4C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B40731" w:rsidRPr="005D6C4C">
        <w:rPr>
          <w:rFonts w:ascii="Times New Roman" w:hAnsi="Times New Roman" w:cs="Times New Roman"/>
          <w:sz w:val="28"/>
          <w:szCs w:val="28"/>
        </w:rPr>
        <w:t xml:space="preserve"> </w:t>
      </w:r>
      <w:r w:rsidR="00B40731" w:rsidRPr="005D6C4C">
        <w:rPr>
          <w:rFonts w:ascii="Times New Roman" w:hAnsi="Times New Roman" w:cs="Times New Roman"/>
          <w:sz w:val="28"/>
          <w:szCs w:val="28"/>
        </w:rPr>
        <w:t xml:space="preserve"> – один из наиболее эффективных современных способов обмена и распространения передового педагогического опыта путем прямого комментированного показа п</w:t>
      </w:r>
      <w:r w:rsidR="00AD7F2B" w:rsidRPr="005D6C4C">
        <w:rPr>
          <w:rFonts w:ascii="Times New Roman" w:hAnsi="Times New Roman" w:cs="Times New Roman"/>
          <w:sz w:val="28"/>
          <w:szCs w:val="28"/>
        </w:rPr>
        <w:t>риемов и методов работы</w:t>
      </w:r>
      <w:r w:rsidR="00B40731" w:rsidRPr="005D6C4C">
        <w:rPr>
          <w:rFonts w:ascii="Times New Roman" w:hAnsi="Times New Roman" w:cs="Times New Roman"/>
          <w:sz w:val="28"/>
          <w:szCs w:val="28"/>
        </w:rPr>
        <w:t>, получившего признание в профессиональной среде</w:t>
      </w:r>
      <w:r w:rsidR="00AD7F2B" w:rsidRPr="005D6C4C">
        <w:rPr>
          <w:rFonts w:ascii="Times New Roman" w:hAnsi="Times New Roman" w:cs="Times New Roman"/>
          <w:sz w:val="28"/>
          <w:szCs w:val="28"/>
        </w:rPr>
        <w:t>. На мастер-классе опытом делились 10 лучших педагогов района, которые представили такие</w:t>
      </w:r>
      <w:r w:rsidRPr="005D6C4C">
        <w:rPr>
          <w:rFonts w:ascii="Times New Roman" w:hAnsi="Times New Roman" w:cs="Times New Roman"/>
          <w:sz w:val="28"/>
          <w:szCs w:val="28"/>
        </w:rPr>
        <w:t xml:space="preserve"> проекты, как «</w:t>
      </w:r>
      <w:proofErr w:type="spellStart"/>
      <w:r w:rsidRPr="005D6C4C">
        <w:rPr>
          <w:rFonts w:ascii="Times New Roman" w:hAnsi="Times New Roman" w:cs="Times New Roman"/>
          <w:sz w:val="28"/>
          <w:szCs w:val="28"/>
        </w:rPr>
        <w:t>Геометрик</w:t>
      </w:r>
      <w:proofErr w:type="spellEnd"/>
      <w:r w:rsidRPr="005D6C4C">
        <w:rPr>
          <w:rFonts w:ascii="Times New Roman" w:hAnsi="Times New Roman" w:cs="Times New Roman"/>
          <w:sz w:val="28"/>
          <w:szCs w:val="28"/>
        </w:rPr>
        <w:t>»,</w:t>
      </w:r>
      <w:r w:rsidR="00AD7F2B" w:rsidRPr="005D6C4C">
        <w:rPr>
          <w:rFonts w:ascii="Times New Roman" w:hAnsi="Times New Roman" w:cs="Times New Roman"/>
          <w:sz w:val="28"/>
          <w:szCs w:val="28"/>
        </w:rPr>
        <w:t xml:space="preserve"> </w:t>
      </w:r>
      <w:r w:rsidRPr="005D6C4C">
        <w:rPr>
          <w:rFonts w:ascii="Times New Roman" w:hAnsi="Times New Roman" w:cs="Times New Roman"/>
          <w:sz w:val="28"/>
          <w:szCs w:val="28"/>
        </w:rPr>
        <w:t>«Дорожка здоровья», «Джигиты и горянки», «Движущийся автомобиль» и др.</w:t>
      </w:r>
    </w:p>
    <w:p w:rsidR="00D60CFB" w:rsidRPr="005D6C4C" w:rsidRDefault="005D6C4C" w:rsidP="005D6C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0731" w:rsidRPr="005D6C4C">
        <w:rPr>
          <w:rFonts w:ascii="Times New Roman" w:hAnsi="Times New Roman" w:cs="Times New Roman"/>
          <w:sz w:val="28"/>
          <w:szCs w:val="28"/>
        </w:rPr>
        <w:t>Эффективное освоение тем</w:t>
      </w:r>
      <w:r w:rsidRPr="005D6C4C">
        <w:rPr>
          <w:rFonts w:ascii="Times New Roman" w:hAnsi="Times New Roman" w:cs="Times New Roman"/>
          <w:sz w:val="28"/>
          <w:szCs w:val="28"/>
        </w:rPr>
        <w:t xml:space="preserve"> </w:t>
      </w:r>
      <w:r w:rsidR="00B40731" w:rsidRPr="005D6C4C">
        <w:rPr>
          <w:rFonts w:ascii="Times New Roman" w:hAnsi="Times New Roman" w:cs="Times New Roman"/>
          <w:sz w:val="28"/>
          <w:szCs w:val="28"/>
        </w:rPr>
        <w:t>мастер-класс</w:t>
      </w:r>
      <w:r w:rsidRPr="005D6C4C">
        <w:rPr>
          <w:rFonts w:ascii="Times New Roman" w:hAnsi="Times New Roman" w:cs="Times New Roman"/>
          <w:sz w:val="28"/>
          <w:szCs w:val="28"/>
        </w:rPr>
        <w:t>ов</w:t>
      </w:r>
      <w:r w:rsidR="00B40731" w:rsidRPr="005D6C4C">
        <w:rPr>
          <w:rFonts w:ascii="Times New Roman" w:hAnsi="Times New Roman" w:cs="Times New Roman"/>
          <w:sz w:val="28"/>
          <w:szCs w:val="28"/>
        </w:rPr>
        <w:t xml:space="preserve"> происходи</w:t>
      </w:r>
      <w:r w:rsidRPr="005D6C4C">
        <w:rPr>
          <w:rFonts w:ascii="Times New Roman" w:hAnsi="Times New Roman" w:cs="Times New Roman"/>
          <w:sz w:val="28"/>
          <w:szCs w:val="28"/>
        </w:rPr>
        <w:t>ло</w:t>
      </w:r>
      <w:r w:rsidR="00B40731" w:rsidRPr="005D6C4C">
        <w:rPr>
          <w:rFonts w:ascii="Times New Roman" w:hAnsi="Times New Roman" w:cs="Times New Roman"/>
          <w:sz w:val="28"/>
          <w:szCs w:val="28"/>
        </w:rPr>
        <w:t xml:space="preserve"> на основе продуктивной деятельности всех участников.</w:t>
      </w:r>
    </w:p>
    <w:p w:rsidR="00B40731" w:rsidRPr="005D6C4C" w:rsidRDefault="00B40731" w:rsidP="005D6C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731" w:rsidRDefault="005D6C4C">
      <w:r>
        <w:t xml:space="preserve">   </w:t>
      </w:r>
      <w:bookmarkStart w:id="0" w:name="_GoBack"/>
      <w:bookmarkEnd w:id="0"/>
    </w:p>
    <w:sectPr w:rsidR="00B4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9E"/>
    <w:rsid w:val="004B671F"/>
    <w:rsid w:val="005D6C4C"/>
    <w:rsid w:val="008F199E"/>
    <w:rsid w:val="00AD7F2B"/>
    <w:rsid w:val="00B40731"/>
    <w:rsid w:val="00D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053C1-AA9C-4030-A208-9CB5457A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ЖАРАДАТ</cp:lastModifiedBy>
  <cp:revision>3</cp:revision>
  <dcterms:created xsi:type="dcterms:W3CDTF">2019-02-27T12:05:00Z</dcterms:created>
  <dcterms:modified xsi:type="dcterms:W3CDTF">2019-02-27T13:14:00Z</dcterms:modified>
</cp:coreProperties>
</file>